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5"/>
        <w:gridCol w:w="1780"/>
        <w:gridCol w:w="1701"/>
        <w:gridCol w:w="1842"/>
        <w:gridCol w:w="1276"/>
        <w:gridCol w:w="4961"/>
        <w:gridCol w:w="1276"/>
        <w:gridCol w:w="1438"/>
      </w:tblGrid>
      <w:tr w:rsidR="00251203" w:rsidRPr="005575D9" w:rsidTr="00BD21AB">
        <w:tc>
          <w:tcPr>
            <w:tcW w:w="455" w:type="dxa"/>
          </w:tcPr>
          <w:p w:rsidR="00251203" w:rsidRPr="005575D9" w:rsidRDefault="00251203" w:rsidP="0074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5D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80" w:type="dxa"/>
          </w:tcPr>
          <w:p w:rsidR="00251203" w:rsidRDefault="00251203" w:rsidP="00744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463" w:rsidRDefault="00AE5463" w:rsidP="0074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О</w:t>
            </w:r>
          </w:p>
          <w:p w:rsidR="00AE5463" w:rsidRPr="005575D9" w:rsidRDefault="00AE5463" w:rsidP="00744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1203" w:rsidRPr="005575D9" w:rsidRDefault="00251203" w:rsidP="0074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5D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42" w:type="dxa"/>
          </w:tcPr>
          <w:p w:rsidR="00251203" w:rsidRPr="005575D9" w:rsidRDefault="00251203" w:rsidP="0074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5D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276" w:type="dxa"/>
          </w:tcPr>
          <w:p w:rsidR="00251203" w:rsidRPr="005575D9" w:rsidRDefault="00251203" w:rsidP="0074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5D9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251203" w:rsidRPr="005575D9" w:rsidRDefault="00251203" w:rsidP="0074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5D9">
              <w:rPr>
                <w:rFonts w:ascii="Times New Roman" w:hAnsi="Times New Roman" w:cs="Times New Roman"/>
                <w:sz w:val="28"/>
                <w:szCs w:val="28"/>
              </w:rPr>
              <w:t xml:space="preserve">Курсы </w:t>
            </w:r>
          </w:p>
          <w:p w:rsidR="00251203" w:rsidRPr="005575D9" w:rsidRDefault="00251203" w:rsidP="0074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5D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</w:t>
            </w:r>
            <w:bookmarkStart w:id="0" w:name="_GoBack"/>
            <w:bookmarkEnd w:id="0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51203" w:rsidRPr="005575D9" w:rsidRDefault="00251203" w:rsidP="0074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Планируемая аттестация 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251203" w:rsidRPr="005575D9" w:rsidRDefault="00251203" w:rsidP="0074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КПК</w:t>
            </w:r>
          </w:p>
        </w:tc>
      </w:tr>
      <w:tr w:rsidR="00D77724" w:rsidRPr="005575D9" w:rsidTr="008510B6">
        <w:trPr>
          <w:trHeight w:val="1389"/>
        </w:trPr>
        <w:tc>
          <w:tcPr>
            <w:tcW w:w="455" w:type="dxa"/>
          </w:tcPr>
          <w:p w:rsidR="00D77724" w:rsidRPr="00A856E1" w:rsidRDefault="00D77724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D77724" w:rsidRPr="00A856E1" w:rsidRDefault="00D77724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E1">
              <w:rPr>
                <w:rFonts w:ascii="Times New Roman" w:hAnsi="Times New Roman" w:cs="Times New Roman"/>
                <w:sz w:val="24"/>
                <w:szCs w:val="24"/>
              </w:rPr>
              <w:t>Шпорт Ольга Васильевна</w:t>
            </w:r>
          </w:p>
        </w:tc>
        <w:tc>
          <w:tcPr>
            <w:tcW w:w="1701" w:type="dxa"/>
          </w:tcPr>
          <w:p w:rsidR="00D77724" w:rsidRPr="00A856E1" w:rsidRDefault="00D77724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E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842" w:type="dxa"/>
          </w:tcPr>
          <w:p w:rsidR="00D77724" w:rsidRPr="00A856E1" w:rsidRDefault="00E86694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D77724" w:rsidRPr="00A856E1">
              <w:rPr>
                <w:rFonts w:ascii="Times New Roman" w:hAnsi="Times New Roman" w:cs="Times New Roman"/>
                <w:sz w:val="24"/>
                <w:szCs w:val="24"/>
              </w:rPr>
              <w:t>- ТГПИ РГЭУ (РИНХ им. А.П. Чехова) 2019 г.</w:t>
            </w:r>
          </w:p>
          <w:p w:rsidR="00D77724" w:rsidRPr="00A856E1" w:rsidRDefault="00D77724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24" w:rsidRPr="00A856E1" w:rsidRDefault="00D77724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D77724" w:rsidRDefault="00D4375F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05EA">
              <w:rPr>
                <w:rFonts w:ascii="Times New Roman" w:hAnsi="Times New Roman" w:cs="Times New Roman"/>
                <w:sz w:val="24"/>
                <w:szCs w:val="24"/>
              </w:rPr>
              <w:t>ФГБОУ ВО «РГЭУ (РИНХ)</w:t>
            </w:r>
          </w:p>
          <w:p w:rsidR="006805EA" w:rsidRPr="00A856E1" w:rsidRDefault="006805EA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 «Проектный менеджмент как новая форма управления образовательным процессом в условиях ФГОС</w:t>
            </w:r>
            <w:r w:rsidR="00D4375F">
              <w:rPr>
                <w:rFonts w:ascii="Times New Roman" w:hAnsi="Times New Roman" w:cs="Times New Roman"/>
                <w:sz w:val="24"/>
                <w:szCs w:val="24"/>
              </w:rPr>
              <w:t>. 2018г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7724" w:rsidRPr="005575D9" w:rsidRDefault="00D77724" w:rsidP="00D77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D77724" w:rsidRPr="005575D9" w:rsidRDefault="00861C6D" w:rsidP="00D77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D77724" w:rsidRPr="005575D9" w:rsidTr="00BD21AB">
        <w:tc>
          <w:tcPr>
            <w:tcW w:w="455" w:type="dxa"/>
          </w:tcPr>
          <w:p w:rsidR="00D77724" w:rsidRPr="00A856E1" w:rsidRDefault="00D77724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</w:tcPr>
          <w:p w:rsidR="00D77724" w:rsidRPr="00A856E1" w:rsidRDefault="00D77724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6E1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A856E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 </w:t>
            </w:r>
          </w:p>
        </w:tc>
        <w:tc>
          <w:tcPr>
            <w:tcW w:w="1701" w:type="dxa"/>
          </w:tcPr>
          <w:p w:rsidR="00D77724" w:rsidRPr="00A856E1" w:rsidRDefault="00D77724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E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:rsidR="00D77724" w:rsidRPr="00A856E1" w:rsidRDefault="00E86694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D77724" w:rsidRPr="00A856E1">
              <w:rPr>
                <w:rFonts w:ascii="Times New Roman" w:hAnsi="Times New Roman" w:cs="Times New Roman"/>
                <w:sz w:val="24"/>
                <w:szCs w:val="24"/>
              </w:rPr>
              <w:t>- ТГПИ РГЭУ (РИНХ им. А.П. Чехова) 2019 г.</w:t>
            </w:r>
          </w:p>
          <w:p w:rsidR="00D77724" w:rsidRPr="00A856E1" w:rsidRDefault="00D77724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24" w:rsidRPr="00A856E1" w:rsidRDefault="00E86694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D77724" w:rsidRPr="00A856E1" w:rsidRDefault="00E86694" w:rsidP="00D77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77724" w:rsidRPr="00A856E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890B60" w:rsidRPr="00890B60" w:rsidRDefault="00890B60" w:rsidP="0089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0B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«Современные методы игровой деятельности в работе с дошкольниками в условиях реализации ФГОС ДО»</w:t>
            </w:r>
            <w:r w:rsidR="008510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144 ч., 2022г.</w:t>
            </w:r>
          </w:p>
          <w:p w:rsidR="00D77724" w:rsidRPr="00A856E1" w:rsidRDefault="00890B60" w:rsidP="0089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B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«Теория и методика музыкального образования детей дошкольного возраста с учетом ФГОС ДО»</w:t>
            </w:r>
            <w:r w:rsidR="008510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144 ч., 2022г.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7724" w:rsidRPr="005575D9" w:rsidRDefault="008510B6" w:rsidP="00D77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D77724" w:rsidRPr="005575D9" w:rsidRDefault="008510B6" w:rsidP="00D77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E86694" w:rsidRPr="005575D9" w:rsidTr="00BD21AB">
        <w:tc>
          <w:tcPr>
            <w:tcW w:w="455" w:type="dxa"/>
          </w:tcPr>
          <w:p w:rsidR="00E86694" w:rsidRPr="00A856E1" w:rsidRDefault="00E86694" w:rsidP="00E8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0" w:type="dxa"/>
          </w:tcPr>
          <w:p w:rsidR="00E86694" w:rsidRPr="00A856E1" w:rsidRDefault="00E86694" w:rsidP="00E8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E1">
              <w:rPr>
                <w:rFonts w:ascii="Times New Roman" w:hAnsi="Times New Roman" w:cs="Times New Roman"/>
                <w:sz w:val="24"/>
                <w:szCs w:val="24"/>
              </w:rPr>
              <w:t>Паращенко Светлана Владимировна</w:t>
            </w:r>
          </w:p>
        </w:tc>
        <w:tc>
          <w:tcPr>
            <w:tcW w:w="1701" w:type="dxa"/>
          </w:tcPr>
          <w:p w:rsidR="00E86694" w:rsidRPr="00A856E1" w:rsidRDefault="00E86694" w:rsidP="00E8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E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:rsidR="00E86694" w:rsidRPr="00A856E1" w:rsidRDefault="00E86694" w:rsidP="00E8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Высшее</w:t>
            </w:r>
            <w:r w:rsidRPr="00A856E1">
              <w:rPr>
                <w:rFonts w:ascii="Times New Roman" w:hAnsi="Times New Roman" w:cs="Times New Roman"/>
                <w:sz w:val="24"/>
                <w:szCs w:val="24"/>
              </w:rPr>
              <w:t>- ТГПИ РГЭУ (РИНХ им. А.П. Чехова) 2018 г.</w:t>
            </w:r>
          </w:p>
          <w:p w:rsidR="00E86694" w:rsidRPr="00A856E1" w:rsidRDefault="00E86694" w:rsidP="00E8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6694" w:rsidRPr="00A856E1" w:rsidRDefault="00E86694" w:rsidP="00E8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E86694" w:rsidRPr="00A856E1" w:rsidRDefault="00E86694" w:rsidP="00E8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A856E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86694" w:rsidRPr="00A856E1" w:rsidRDefault="00E86694" w:rsidP="00E8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ООО Федеральный учебный центр профессиональной переподготовки и повышения квалификации «Знания» по теме: «Актуальные вопросы внедрения информационно коммуникационных технологий (ИКТ) в образовательный и воспитательный процесс в условиях реализации ФГОС ДО» 2021г.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6694" w:rsidRPr="005575D9" w:rsidRDefault="008510B6" w:rsidP="00E86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E86694" w:rsidRPr="005575D9" w:rsidRDefault="00E86694" w:rsidP="00E86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</w:tbl>
    <w:p w:rsidR="00251203" w:rsidRPr="005575D9" w:rsidRDefault="00251203" w:rsidP="00251203">
      <w:pPr>
        <w:rPr>
          <w:rFonts w:ascii="Times New Roman" w:hAnsi="Times New Roman" w:cs="Times New Roman"/>
          <w:sz w:val="28"/>
          <w:szCs w:val="28"/>
        </w:rPr>
      </w:pPr>
    </w:p>
    <w:p w:rsidR="002B55DE" w:rsidRDefault="002B55DE"/>
    <w:sectPr w:rsidR="002B55DE" w:rsidSect="00A856E1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6E1" w:rsidRDefault="00A856E1" w:rsidP="00A856E1">
      <w:pPr>
        <w:spacing w:after="0" w:line="240" w:lineRule="auto"/>
      </w:pPr>
      <w:r>
        <w:separator/>
      </w:r>
    </w:p>
  </w:endnote>
  <w:endnote w:type="continuationSeparator" w:id="0">
    <w:p w:rsidR="00A856E1" w:rsidRDefault="00A856E1" w:rsidP="00A8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6E1" w:rsidRDefault="00A856E1" w:rsidP="00A856E1">
      <w:pPr>
        <w:spacing w:after="0" w:line="240" w:lineRule="auto"/>
      </w:pPr>
      <w:r>
        <w:separator/>
      </w:r>
    </w:p>
  </w:footnote>
  <w:footnote w:type="continuationSeparator" w:id="0">
    <w:p w:rsidR="00A856E1" w:rsidRDefault="00A856E1" w:rsidP="00A8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6E1" w:rsidRPr="00A856E1" w:rsidRDefault="00A856E1">
    <w:pPr>
      <w:pStyle w:val="a4"/>
      <w:rPr>
        <w:rFonts w:ascii="Times New Roman" w:hAnsi="Times New Roman" w:cs="Times New Roman"/>
        <w:b/>
        <w:sz w:val="32"/>
        <w:szCs w:val="32"/>
      </w:rPr>
    </w:pPr>
    <w:r w:rsidRPr="00A856E1">
      <w:rPr>
        <w:rFonts w:ascii="Times New Roman" w:hAnsi="Times New Roman" w:cs="Times New Roman"/>
        <w:b/>
        <w:sz w:val="32"/>
        <w:szCs w:val="32"/>
      </w:rPr>
      <w:t xml:space="preserve">График аттестации и курсов повышения </w:t>
    </w:r>
    <w:proofErr w:type="gramStart"/>
    <w:r w:rsidRPr="00A856E1">
      <w:rPr>
        <w:rFonts w:ascii="Times New Roman" w:hAnsi="Times New Roman" w:cs="Times New Roman"/>
        <w:b/>
        <w:sz w:val="32"/>
        <w:szCs w:val="32"/>
      </w:rPr>
      <w:t>квалификации</w:t>
    </w:r>
    <w:r w:rsidR="00861C6D">
      <w:rPr>
        <w:rFonts w:ascii="Times New Roman" w:hAnsi="Times New Roman" w:cs="Times New Roman"/>
        <w:b/>
        <w:sz w:val="32"/>
        <w:szCs w:val="32"/>
      </w:rPr>
      <w:t xml:space="preserve">  на</w:t>
    </w:r>
    <w:proofErr w:type="gramEnd"/>
    <w:r w:rsidR="00861C6D">
      <w:rPr>
        <w:rFonts w:ascii="Times New Roman" w:hAnsi="Times New Roman" w:cs="Times New Roman"/>
        <w:b/>
        <w:sz w:val="32"/>
        <w:szCs w:val="32"/>
      </w:rPr>
      <w:t xml:space="preserve"> 01.09.2023</w:t>
    </w:r>
    <w:r>
      <w:rPr>
        <w:rFonts w:ascii="Times New Roman" w:hAnsi="Times New Roman" w:cs="Times New Roman"/>
        <w:b/>
        <w:sz w:val="32"/>
        <w:szCs w:val="32"/>
      </w:rPr>
      <w:t xml:space="preserve">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4FF"/>
    <w:rsid w:val="00042998"/>
    <w:rsid w:val="000B209F"/>
    <w:rsid w:val="000C17AA"/>
    <w:rsid w:val="0014710D"/>
    <w:rsid w:val="00251203"/>
    <w:rsid w:val="002B55DE"/>
    <w:rsid w:val="0031576D"/>
    <w:rsid w:val="005132D2"/>
    <w:rsid w:val="0058387E"/>
    <w:rsid w:val="005D58CD"/>
    <w:rsid w:val="006004FF"/>
    <w:rsid w:val="006805EA"/>
    <w:rsid w:val="008510B6"/>
    <w:rsid w:val="00861C6D"/>
    <w:rsid w:val="00890B60"/>
    <w:rsid w:val="008D09C4"/>
    <w:rsid w:val="008D5A82"/>
    <w:rsid w:val="00930766"/>
    <w:rsid w:val="009477B3"/>
    <w:rsid w:val="00992F9C"/>
    <w:rsid w:val="009B664D"/>
    <w:rsid w:val="00A856E1"/>
    <w:rsid w:val="00AE5463"/>
    <w:rsid w:val="00B82352"/>
    <w:rsid w:val="00BD21AB"/>
    <w:rsid w:val="00C36A7B"/>
    <w:rsid w:val="00C55FC0"/>
    <w:rsid w:val="00D4375F"/>
    <w:rsid w:val="00D77724"/>
    <w:rsid w:val="00E86694"/>
    <w:rsid w:val="00F91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8B5D5D"/>
  <w15:docId w15:val="{DE589A21-694B-40E0-AA52-4E3A4481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2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20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85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56E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A85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56E1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56E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24</cp:revision>
  <cp:lastPrinted>2023-09-13T10:38:00Z</cp:lastPrinted>
  <dcterms:created xsi:type="dcterms:W3CDTF">2016-04-21T14:00:00Z</dcterms:created>
  <dcterms:modified xsi:type="dcterms:W3CDTF">2023-09-13T10:38:00Z</dcterms:modified>
</cp:coreProperties>
</file>